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1E3747C9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91210B">
        <w:rPr>
          <w:b/>
          <w:noProof/>
          <w:sz w:val="28"/>
          <w:szCs w:val="28"/>
          <w:lang w:eastAsia="ru-RU"/>
        </w:rPr>
        <w:t>Подольск, Тарутинский проезд, д. 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1F58291F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91210B">
        <w:rPr>
          <w:rFonts w:ascii="Arial" w:eastAsia="Times New Roman" w:hAnsi="Arial" w:cs="Arial"/>
          <w:noProof/>
          <w:sz w:val="28"/>
          <w:szCs w:val="28"/>
          <w:lang w:eastAsia="ru-RU"/>
        </w:rPr>
        <w:t>Подольск, Тарутинский проезд, д. 1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1C858EAC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в ящики для сбора пок</w:t>
      </w:r>
      <w:r w:rsidR="001D1A09">
        <w:rPr>
          <w:rFonts w:ascii="Arial" w:eastAsia="Times New Roman" w:hAnsi="Arial" w:cs="Arial"/>
          <w:noProof/>
          <w:sz w:val="28"/>
          <w:szCs w:val="28"/>
          <w:lang w:eastAsia="ru-RU"/>
        </w:rPr>
        <w:t>азаний установленные в подъезде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; в ООО "УК "Любимый дом" офис (с 8:00 до 17:00 по рабочим дням) и в диспетчерскую круглосуточно; голосование с использованием системы ЕИАС ЖКХ МО</w:t>
      </w:r>
      <w:bookmarkStart w:id="2" w:name="_Hlk4065487"/>
      <w:bookmarkEnd w:id="1"/>
      <w:bookmarkEnd w:id="2"/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4A161A46" w:rsidR="00101773" w:rsidRPr="00CE43EE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B4E8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="00EB4E82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27</w:t>
      </w:r>
      <w:r w:rsidR="00277829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.11</w:t>
      </w:r>
      <w:r w:rsidR="00853211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.2023 00:00</w:t>
      </w:r>
      <w:r w:rsidRPr="00EB4E82">
        <w:rPr>
          <w:b/>
        </w:rPr>
        <w:t xml:space="preserve"> </w:t>
      </w:r>
      <w:r w:rsidR="00101773" w:rsidRPr="00EB4E82">
        <w:rPr>
          <w:rFonts w:ascii="Arial" w:eastAsia="Times New Roman" w:hAnsi="Arial" w:cs="Arial"/>
          <w:b/>
          <w:sz w:val="28"/>
          <w:szCs w:val="28"/>
          <w:lang w:eastAsia="ru-RU"/>
        </w:rPr>
        <w:t>по</w:t>
      </w:r>
      <w:r w:rsidRPr="00EB4E8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77829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</w:t>
      </w:r>
      <w:r w:rsidR="0091210B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9</w:t>
      </w:r>
      <w:r w:rsidR="00277829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.12</w:t>
      </w:r>
      <w:r w:rsidR="00C33E38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.2023 15</w:t>
      </w:r>
      <w:r w:rsidR="00EB06D7" w:rsidRPr="00EB4E8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317CACD" w14:textId="77777777" w:rsidR="0091210B" w:rsidRDefault="00101773" w:rsidP="0091210B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91210B"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>Выбор способа формирования фонда капитального ремонта</w:t>
      </w:r>
    </w:p>
    <w:p w14:paraId="1D3FD65C" w14:textId="14C0AC79" w:rsidR="00EB06D7" w:rsidRPr="0091210B" w:rsidRDefault="00101773" w:rsidP="0091210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91210B">
        <w:rPr>
          <w:rFonts w:ascii="Arial" w:eastAsia="Times New Roman" w:hAnsi="Arial" w:cs="Arial"/>
          <w:noProof/>
          <w:sz w:val="28"/>
          <w:szCs w:val="28"/>
          <w:lang w:eastAsia="ru-RU"/>
        </w:rPr>
        <w:t>Открыть специальной целевой счет на дом.</w:t>
      </w:r>
      <w:r w:rsidR="0091210B" w:rsidRPr="0091210B">
        <w:t xml:space="preserve"> </w:t>
      </w:r>
    </w:p>
    <w:p w14:paraId="5D289A86" w14:textId="77777777" w:rsidR="00104E2A" w:rsidRDefault="00101773" w:rsidP="00104E2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104E2A" w:rsidRPr="00104E2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Сиротенко Елена Валерьевна, кв. 27</w:t>
      </w:r>
    </w:p>
    <w:p w14:paraId="4F439B1C" w14:textId="654E3A24" w:rsidR="00090E20" w:rsidRPr="00104E2A" w:rsidRDefault="00101773" w:rsidP="00104E2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04E2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91210B" w:rsidRPr="00104E2A">
        <w:rPr>
          <w:rFonts w:ascii="Arial" w:eastAsia="Times New Roman" w:hAnsi="Arial" w:cs="Arial"/>
          <w:noProof/>
          <w:sz w:val="28"/>
          <w:szCs w:val="28"/>
          <w:lang w:eastAsia="ru-RU"/>
        </w:rPr>
        <w:t>Выбор лица, уполномоченного на открытие специального счета</w:t>
      </w:r>
    </w:p>
    <w:p w14:paraId="6A817719" w14:textId="77777777" w:rsidR="0091210B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0E20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</w:t>
      </w:r>
      <w:r w:rsidR="0091210B"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>Выбрать владельцем и организацией уполномоченной на открытие специального счета ООО «УК «Любимый дом».</w:t>
      </w:r>
    </w:p>
    <w:p w14:paraId="4D92F9E8" w14:textId="4BADED9D" w:rsid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69753DA" w14:textId="3AA6D265" w:rsidR="0091210B" w:rsidRDefault="00101773" w:rsidP="0091210B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91210B"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>Выбор кредитной организации для открытия спец. Счета</w:t>
      </w:r>
    </w:p>
    <w:p w14:paraId="0E518601" w14:textId="77777777" w:rsidR="0091210B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91210B"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ПАО «Сбербанк» в качестве кредитной организации (банка), в котором будет открыт спец.счет на капитальный ремонт</w:t>
      </w:r>
    </w:p>
    <w:p w14:paraId="6C24691B" w14:textId="1F0B448D" w:rsidR="00266BEE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42BA27D" w14:textId="4B209AF7" w:rsidR="00D13325" w:rsidRPr="00D13325" w:rsidRDefault="00101773" w:rsidP="0091210B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91210B"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размера ежемесячного взноса на капитальный ремонт и порядок оплаты взноса на кап ремонт</w:t>
      </w:r>
    </w:p>
    <w:p w14:paraId="59AC7390" w14:textId="66108B11" w:rsidR="00266BEE" w:rsidRP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91210B"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Определить размер ежемесячного взноса на капитальный ремонт, равный минимальному размеру, установленному нормативно- правовым актом субъекта РФ. Определить порядок оплаты взноса на капитальный ремонт - через общую квитанцию ЕПД за услуги ЖКХ</w:t>
      </w:r>
    </w:p>
    <w:p w14:paraId="1B9A2F4C" w14:textId="790F9621" w:rsidR="00266BEE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51718AF" w14:textId="447437F8" w:rsidR="002764F6" w:rsidRPr="00D13325" w:rsidRDefault="00101773" w:rsidP="00D13325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средств фонда капитального ремонта на депозите.</w:t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</w:t>
      </w:r>
      <w:r w:rsidR="00D13325">
        <w:rPr>
          <w:rFonts w:ascii="Arial" w:eastAsia="Times New Roman" w:hAnsi="Arial" w:cs="Arial"/>
          <w:noProof/>
          <w:sz w:val="28"/>
          <w:szCs w:val="28"/>
          <w:lang w:eastAsia="ru-RU"/>
        </w:rPr>
        <w:t>а или присоединением к депозиту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19FA7E4" w14:textId="12A186F4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104E2A" w:rsidRPr="00104E2A">
        <w:rPr>
          <w:rFonts w:ascii="Arial" w:eastAsia="Times New Roman" w:hAnsi="Arial" w:cs="Arial"/>
          <w:noProof/>
          <w:sz w:val="28"/>
          <w:szCs w:val="28"/>
          <w:lang w:eastAsia="ru-RU"/>
        </w:rPr>
        <w:t>Сиротенко Елена Валерьевна, кв. 27</w:t>
      </w:r>
    </w:p>
    <w:p w14:paraId="0DDA5BF4" w14:textId="0D064AA7" w:rsidR="00971B6E" w:rsidRPr="00971B6E" w:rsidRDefault="0091210B" w:rsidP="00971B6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71B6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971B6E" w:rsidRPr="00971B6E">
        <w:rPr>
          <w:rFonts w:ascii="Arial" w:eastAsia="Times New Roman" w:hAnsi="Arial" w:cs="Arial"/>
          <w:noProof/>
          <w:sz w:val="28"/>
          <w:szCs w:val="28"/>
          <w:lang w:eastAsia="ru-RU"/>
        </w:rPr>
        <w:t>Совершение операций с денежными средствами, находящимися на специальном счете</w:t>
      </w:r>
    </w:p>
    <w:p w14:paraId="6E91CF75" w14:textId="0019B645" w:rsidR="0091210B" w:rsidRPr="00971B6E" w:rsidRDefault="0091210B" w:rsidP="00971B6E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71B6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971B6E" w:rsidRPr="00971B6E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источник финансирования капитального ремонта – средства собственников, накапливаемые на специальном счете в ПАО Сбербанк</w:t>
      </w:r>
    </w:p>
    <w:p w14:paraId="4C25856B" w14:textId="6AD0BC4E" w:rsidR="0091210B" w:rsidRDefault="0091210B" w:rsidP="0091210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91210B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88FFA20" w14:textId="75A9B312" w:rsidR="0070138E" w:rsidRDefault="00971B6E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8B2E1A">
        <w:rPr>
          <w:rFonts w:ascii="Arial" w:eastAsia="Times New Roman" w:hAnsi="Arial" w:cs="Arial"/>
          <w:noProof/>
          <w:sz w:val="28"/>
          <w:szCs w:val="28"/>
          <w:lang w:eastAsia="ru-RU"/>
        </w:rPr>
        <w:t>Заключение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прямых договоров на услуги отопления и водоснабжения</w:t>
      </w:r>
    </w:p>
    <w:p w14:paraId="1C2B68CB" w14:textId="49B09AFA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Заключить собственникам помещений , действующим от своего имени, в порядке, установленном Жилищным кодексом РФ, прямые договоры </w:t>
      </w:r>
      <w:r w:rsidR="0070138E" w:rsidRPr="00C006C4">
        <w:rPr>
          <w:rFonts w:ascii="Arial" w:eastAsia="Times New Roman" w:hAnsi="Arial" w:cs="Arial"/>
          <w:noProof/>
          <w:sz w:val="28"/>
          <w:szCs w:val="28"/>
          <w:lang w:eastAsia="ru-RU"/>
        </w:rPr>
        <w:t>с МУП «Подольская теплосеть» (ОГРН 1025004701677) на оказание услуг по отоплению и подогреву ХВС для ГВС , а также с МУП "Водоканал города Подольска"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(ОГРН 1035007201712) на услуги холодного водоснабжения, водоснабжения для подготовки горячей воды, во</w:t>
      </w:r>
      <w:r w:rsidR="00C006C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доотведения начиная с 01.01.2024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5E8A78BB" w14:textId="7AE03BD7" w:rsidR="00CE43EE" w:rsidRDefault="00101773" w:rsidP="0070138E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</w:t>
      </w:r>
    </w:p>
    <w:p w14:paraId="71E054F9" w14:textId="218B0EA2" w:rsidR="0070138E" w:rsidRDefault="00971B6E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О порядке оплаты коммунальных ресурсов, используемых на содержание общего имущества.</w:t>
      </w:r>
    </w:p>
    <w:p w14:paraId="4AD6344B" w14:textId="36A7312F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Федерации.</w:t>
      </w:r>
    </w:p>
    <w:p w14:paraId="1D625AD5" w14:textId="2FFF93BF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</w:t>
      </w:r>
    </w:p>
    <w:p w14:paraId="2E2519AB" w14:textId="2826985C" w:rsidR="00E431D3" w:rsidRDefault="00971B6E" w:rsidP="00DA613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75820CF8" w14:textId="27388D3A" w:rsidR="00400BD6" w:rsidRDefault="00101773" w:rsidP="00E431D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692E859E" w14:textId="0F1D3907" w:rsidR="00104E2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104E2A" w:rsidRPr="00104E2A">
        <w:rPr>
          <w:rFonts w:ascii="Arial" w:eastAsia="Times New Roman" w:hAnsi="Arial" w:cs="Arial"/>
          <w:noProof/>
          <w:sz w:val="28"/>
          <w:szCs w:val="28"/>
          <w:lang w:eastAsia="ru-RU"/>
        </w:rPr>
        <w:t>Сиротенко Елена Валерьевна, кв. 27</w:t>
      </w:r>
    </w:p>
    <w:p w14:paraId="24B1C7BC" w14:textId="05DF78EB" w:rsidR="002764F6" w:rsidRDefault="00971B6E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содержания устан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овленных общедомовых видеокамер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</w:p>
    <w:p w14:paraId="0F7E7C81" w14:textId="1DB03C73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предоставлять в пользование общедомовое имущество дома для всех ИНТЕРНЕТ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ПРОВАЙДЕРОВ в доме (в т.ч. кабельное телевидение) по цене </w:t>
      </w:r>
      <w:r w:rsidR="00104E2A">
        <w:rPr>
          <w:rFonts w:ascii="Arial" w:eastAsia="Times New Roman" w:hAnsi="Arial" w:cs="Arial"/>
          <w:noProof/>
          <w:sz w:val="28"/>
          <w:szCs w:val="28"/>
          <w:lang w:eastAsia="ru-RU"/>
        </w:rPr>
        <w:t>20</w:t>
      </w:r>
      <w:r w:rsidR="00E431D3" w:rsidRPr="00104E2A">
        <w:rPr>
          <w:rFonts w:ascii="Arial" w:eastAsia="Times New Roman" w:hAnsi="Arial" w:cs="Arial"/>
          <w:noProof/>
          <w:sz w:val="28"/>
          <w:szCs w:val="28"/>
          <w:lang w:eastAsia="ru-RU"/>
        </w:rPr>
        <w:t>00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дома.</w:t>
      </w:r>
    </w:p>
    <w:p w14:paraId="4604CF46" w14:textId="72C1CA65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04E128A" w14:textId="0F4DD484" w:rsidR="0072320D" w:rsidRPr="0072320D" w:rsidRDefault="00104E2A" w:rsidP="0072320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11</w:t>
      </w:r>
      <w:r w:rsidR="0072320D"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Разлиновка гостевых парковочных мест.</w:t>
      </w:r>
    </w:p>
    <w:p w14:paraId="097E4457" w14:textId="08F93518" w:rsidR="0072320D" w:rsidRDefault="0072320D" w:rsidP="0072320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9900 руб., срок - 2023г.</w:t>
      </w:r>
    </w:p>
    <w:p w14:paraId="7B8701B6" w14:textId="73F15065" w:rsidR="00C1138E" w:rsidRDefault="00C1138E" w:rsidP="00C1138E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1138E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98439E3" w14:textId="5BBB8CB7" w:rsidR="00C006C4" w:rsidRPr="006E4F9D" w:rsidRDefault="00104E2A" w:rsidP="00C006C4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12</w:t>
      </w:r>
      <w:r w:rsidR="00C006C4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Организация модульной</w:t>
      </w:r>
      <w:r w:rsidR="00971B6E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клубы в виде буквы «Т1»</w:t>
      </w:r>
    </w:p>
    <w:p w14:paraId="0C221A4A" w14:textId="0AC48B77" w:rsidR="0072320D" w:rsidRPr="006E4F9D" w:rsidRDefault="00C006C4" w:rsidP="0072320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</w:t>
      </w:r>
      <w:r w:rsidR="00104E2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:</w:t>
      </w:r>
      <w:r w:rsidR="00104E2A" w:rsidRPr="006E4F9D">
        <w:t xml:space="preserve"> </w:t>
      </w:r>
      <w:r w:rsidR="00104E2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за счет платы, оплачиваемой собственниками на благоустройство дома, без дополнительных взносов работу:  организацию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модульной клумбы в виде буквы «Т1» на придомовой территории.</w:t>
      </w:r>
      <w:r w:rsidR="00971B6E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Устройство клумбы 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с закупкой растений</w:t>
      </w:r>
      <w:r w:rsidR="00971B6E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, включая замену грунта на плодородну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ю землю</w:t>
      </w:r>
      <w:r w:rsidR="006E4F9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 стоимость до 30000 руб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>.).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971B6E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Поручить выполнение рабо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т управляющей организации в 2024</w:t>
      </w:r>
      <w:r w:rsidR="00971B6E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году. Принять имущество на баланс дома.</w:t>
      </w:r>
      <w:r w:rsid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Согласовать работы с советом дома.</w:t>
      </w:r>
    </w:p>
    <w:p w14:paraId="39EBABE0" w14:textId="603EDF36" w:rsidR="001B4E45" w:rsidRPr="00A155E6" w:rsidRDefault="0072320D" w:rsidP="001D1A09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Сиротенко Елена Валерьевна, кв. 27</w:t>
      </w:r>
    </w:p>
    <w:p w14:paraId="54599A67" w14:textId="051DAED4" w:rsidR="001B4E45" w:rsidRPr="006E4F9D" w:rsidRDefault="001D1A09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13</w:t>
      </w:r>
      <w:r w:rsidR="00101773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Высадка живой ели на придо</w:t>
      </w:r>
      <w:r w:rsidR="00C1138E">
        <w:rPr>
          <w:rFonts w:ascii="Arial" w:eastAsia="Times New Roman" w:hAnsi="Arial" w:cs="Arial"/>
          <w:noProof/>
          <w:sz w:val="28"/>
          <w:szCs w:val="28"/>
          <w:lang w:eastAsia="ru-RU"/>
        </w:rPr>
        <w:t>мо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вой территории</w:t>
      </w:r>
    </w:p>
    <w:p w14:paraId="56EBCEC4" w14:textId="53007346" w:rsidR="001B4E45" w:rsidRPr="006E4F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8773B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за счет платы, оплачиваемой собственниками на благоустройство общего имущества дома, без дополнительных взносов работу: 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Высадка ели на придо</w:t>
      </w:r>
      <w:r w:rsidR="00C1138E">
        <w:rPr>
          <w:rFonts w:ascii="Arial" w:eastAsia="Times New Roman" w:hAnsi="Arial" w:cs="Arial"/>
          <w:noProof/>
          <w:sz w:val="28"/>
          <w:szCs w:val="28"/>
          <w:lang w:eastAsia="ru-RU"/>
        </w:rPr>
        <w:t>мо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вой территории</w:t>
      </w:r>
      <w:r w:rsidR="00A70912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8773B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(стоимость </w:t>
      </w:r>
      <w:r w:rsidR="00D71CF2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117</w:t>
      </w:r>
      <w:r w:rsidR="008773B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00</w:t>
      </w:r>
      <w:r w:rsidR="006E4F9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8773B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р</w:t>
      </w:r>
      <w:r w:rsidR="006E4F9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уб</w:t>
      </w:r>
      <w:r w:rsidR="008773B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.) си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лами управляющей компании в 2024 </w:t>
      </w:r>
      <w:r w:rsidR="008773BA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  <w:r w:rsidR="00A155E6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1C6A2B95" w14:textId="763F008F" w:rsidR="007F5E06" w:rsidRDefault="007F5E06" w:rsidP="002E5548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72320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Сиротенко Елена Валерьевна, кв. 27</w:t>
      </w:r>
    </w:p>
    <w:p w14:paraId="5B995896" w14:textId="645FAF91" w:rsidR="001D0EE1" w:rsidRPr="006E4F9D" w:rsidRDefault="001D1A09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14</w:t>
      </w:r>
      <w:r w:rsidR="001D0EE1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C1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1D0EE1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Нанять консьержей в  подъезд  </w:t>
      </w:r>
    </w:p>
    <w:p w14:paraId="6A056E26" w14:textId="62D8572B" w:rsidR="001D0EE1" w:rsidRPr="006E4F9D" w:rsidRDefault="001D0EE1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Нанять консьержей в подъезд с оплатой собственниками за свой счет и сбором средств через общую квитанцию ЕПД за услуги ЖКХ. График работы: круглосуточно, сутки/трое, с обязательным контролем входа </w:t>
      </w:r>
      <w:r w:rsidR="006E4F9D"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в подъезд, из расчета не более 6</w:t>
      </w: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00 рублей с квартиры. При этом уменьшить стоимость платы за содержание на один рубль с кв.м площади квартир и помещений. Платная услуга начисляется только 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>при усл</w:t>
      </w:r>
      <w:r w:rsidR="00C1138E">
        <w:rPr>
          <w:rFonts w:ascii="Arial" w:eastAsia="Times New Roman" w:hAnsi="Arial" w:cs="Arial"/>
          <w:noProof/>
          <w:sz w:val="28"/>
          <w:szCs w:val="28"/>
          <w:lang w:eastAsia="ru-RU"/>
        </w:rPr>
        <w:t>овии голосования «за» 2/3 собст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венников </w:t>
      </w: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от числа 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>голосов всех собственников</w:t>
      </w: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06EF4AC8" w14:textId="4167162B" w:rsidR="001D0EE1" w:rsidRDefault="001D0EE1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E4F9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Сиротенко Елена Валерьевна, кв. 27</w:t>
      </w:r>
    </w:p>
    <w:p w14:paraId="4C1482AA" w14:textId="3C92E6B2" w:rsidR="001D0EE1" w:rsidRPr="00D346D4" w:rsidRDefault="001D1A09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>15</w:t>
      </w:r>
      <w:r w:rsidR="001D0EE1"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C113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8678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Найм </w:t>
      </w:r>
      <w:r w:rsidR="001D0EE1"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ЧОП  </w:t>
      </w:r>
    </w:p>
    <w:p w14:paraId="7DF3A802" w14:textId="12DF1C2C" w:rsidR="00D346D4" w:rsidRDefault="001D0EE1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 </w:t>
      </w:r>
      <w:r w:rsidR="006E4F9D"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Нанять </w:t>
      </w:r>
      <w:r w:rsidR="0078678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частную 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>охранную организацию с размещением в консъержной. Г</w:t>
      </w:r>
      <w:r w:rsidR="00D346D4"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>рафик работы: круглосуточно, с обязательным контролем входа в подъезд,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контролем состояния общедомового имущества. С </w:t>
      </w:r>
      <w:r w:rsidR="006E4F9D"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оплатой собственниками за свой счет и сбором средств через общую квитанцию ЕПД за услуги ЖКХ. из расчета не более 600 рублей с квартиры. При этом уменьшить стоимость платы за содержание на один рубль с кв.м площади квартир и помещений. </w:t>
      </w:r>
      <w:r w:rsidR="00D346D4"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Платная услуга начисляется только при условии голосования 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«за» </w:t>
      </w:r>
      <w:r w:rsidR="00C1138E">
        <w:rPr>
          <w:rFonts w:ascii="Arial" w:eastAsia="Times New Roman" w:hAnsi="Arial" w:cs="Arial"/>
          <w:noProof/>
          <w:sz w:val="28"/>
          <w:szCs w:val="28"/>
          <w:lang w:eastAsia="ru-RU"/>
        </w:rPr>
        <w:t>2/3 собст</w:t>
      </w:r>
      <w:r w:rsidR="00D346D4" w:rsidRPr="00D346D4">
        <w:rPr>
          <w:rFonts w:ascii="Arial" w:eastAsia="Times New Roman" w:hAnsi="Arial" w:cs="Arial"/>
          <w:noProof/>
          <w:sz w:val="28"/>
          <w:szCs w:val="28"/>
          <w:lang w:eastAsia="ru-RU"/>
        </w:rPr>
        <w:t>венников от числа голосов всех собственников.</w:t>
      </w:r>
    </w:p>
    <w:p w14:paraId="2ACA4C9C" w14:textId="1D486912" w:rsidR="001D0EE1" w:rsidRPr="001D0EE1" w:rsidRDefault="001D0EE1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D1A09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Сиротенко Елена Валерьевна, кв. 27</w:t>
      </w:r>
    </w:p>
    <w:p w14:paraId="534FE99A" w14:textId="1E2EE86F" w:rsidR="005D4BA5" w:rsidRDefault="001D1A09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2022г</w:t>
      </w:r>
    </w:p>
    <w:p w14:paraId="7C20015F" w14:textId="77777777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отчет о выполнении договора управления и работ по текущему ремонту общего имущества за 2022г. согласно размещенному на сайте Управляющей организации.</w:t>
      </w:r>
    </w:p>
    <w:p w14:paraId="6E2F7982" w14:textId="73757540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73E18AA" w14:textId="1F4A0F40" w:rsidR="00D46D9D" w:rsidRDefault="001D1A09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17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2023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имущества многоквартирного дома на 2023г. согласно размещенному на сайте Управляющей организации</w:t>
      </w:r>
    </w:p>
    <w:p w14:paraId="4F1F0BB0" w14:textId="2F9367E7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A01CB29" w14:textId="3EFB79FC" w:rsidR="00247AAC" w:rsidRPr="00247AAC" w:rsidRDefault="001D1A09" w:rsidP="00247AA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18</w:t>
      </w:r>
      <w:r w:rsidR="00247AA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Продолжительность голосования.</w:t>
      </w:r>
    </w:p>
    <w:p w14:paraId="31DBE97E" w14:textId="1C3086DF" w:rsidR="00247AAC" w:rsidRPr="00247AAC" w:rsidRDefault="00247AAC" w:rsidP="00247AA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Продолжительность голосования по вопросам повестки собрания собственник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ов помещений - не более </w:t>
      </w:r>
      <w:r w:rsidR="00D346D4">
        <w:rPr>
          <w:rFonts w:ascii="Arial" w:eastAsia="Times New Roman" w:hAnsi="Arial" w:cs="Arial"/>
          <w:noProof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0 дней</w:t>
      </w:r>
      <w:r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6A5EAB3" w14:textId="4F61E023" w:rsidR="00247AAC" w:rsidRDefault="00247AAC" w:rsidP="00247AA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"ЛЮБИМЫЙ ДОМ"</w:t>
      </w:r>
    </w:p>
    <w:p w14:paraId="3D28E842" w14:textId="58A302D1" w:rsidR="00C75B8A" w:rsidRPr="00C75B8A" w:rsidRDefault="005F53DE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1D1A09"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563065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</w:p>
    <w:p w14:paraId="78E08B0F" w14:textId="22F713B2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214FCA5" w14:textId="7FC7F1AD" w:rsidR="00D46D9D" w:rsidRDefault="001D1A09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20</w:t>
      </w:r>
      <w:r w:rsidR="00D46D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Совета дома.</w:t>
      </w:r>
    </w:p>
    <w:p w14:paraId="407B7BF7" w14:textId="77777777" w:rsidR="00C23B43" w:rsidRPr="00C23B43" w:rsidRDefault="00D46D9D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Избрать Совета дома в составе:</w:t>
      </w:r>
    </w:p>
    <w:p w14:paraId="6702E7C1" w14:textId="573A95AD" w:rsidR="008773BA" w:rsidRP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>)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="002E5548" w:rsidRPr="002E5548">
        <w:rPr>
          <w:rFonts w:ascii="Arial" w:eastAsia="Times New Roman" w:hAnsi="Arial" w:cs="Arial"/>
          <w:noProof/>
          <w:sz w:val="28"/>
          <w:szCs w:val="28"/>
          <w:lang w:eastAsia="ru-RU"/>
        </w:rPr>
        <w:t>Сиротенко Елена Валерьевна, кв. 27</w:t>
      </w:r>
    </w:p>
    <w:p w14:paraId="7581B55F" w14:textId="2C697F68" w:rsidR="008773BA" w:rsidRP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>)</w:t>
      </w:r>
      <w:r w:rsidRPr="008773BA"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="002E5548" w:rsidRPr="002E5548">
        <w:rPr>
          <w:rFonts w:ascii="Arial" w:eastAsia="Times New Roman" w:hAnsi="Arial" w:cs="Arial"/>
          <w:noProof/>
          <w:sz w:val="28"/>
          <w:szCs w:val="28"/>
          <w:lang w:eastAsia="ru-RU"/>
        </w:rPr>
        <w:t>Цыганскую Марину Григорьевну, кв. 150</w:t>
      </w:r>
    </w:p>
    <w:p w14:paraId="7FA9AC32" w14:textId="6EB735CE" w:rsid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ab/>
      </w:r>
      <w:r w:rsidR="002E5548" w:rsidRPr="002E5548">
        <w:rPr>
          <w:rFonts w:ascii="Arial" w:eastAsia="Times New Roman" w:hAnsi="Arial" w:cs="Arial"/>
          <w:noProof/>
          <w:sz w:val="28"/>
          <w:szCs w:val="28"/>
          <w:lang w:eastAsia="ru-RU"/>
        </w:rPr>
        <w:t>Старовойтов</w:t>
      </w:r>
      <w:r w:rsidR="002E5548">
        <w:rPr>
          <w:rFonts w:ascii="Arial" w:eastAsia="Times New Roman" w:hAnsi="Arial" w:cs="Arial"/>
          <w:noProof/>
          <w:sz w:val="28"/>
          <w:szCs w:val="28"/>
          <w:lang w:eastAsia="ru-RU"/>
        </w:rPr>
        <w:t>а Дмитрия</w:t>
      </w:r>
      <w:r w:rsidR="002E5548" w:rsidRPr="002E554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Александрович</w:t>
      </w:r>
      <w:r w:rsidR="002E5548">
        <w:rPr>
          <w:rFonts w:ascii="Arial" w:eastAsia="Times New Roman" w:hAnsi="Arial" w:cs="Arial"/>
          <w:noProof/>
          <w:sz w:val="28"/>
          <w:szCs w:val="28"/>
          <w:lang w:eastAsia="ru-RU"/>
        </w:rPr>
        <w:t>а, кв. 109</w:t>
      </w:r>
    </w:p>
    <w:p w14:paraId="7ABA8698" w14:textId="6AC32E1A" w:rsid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4) </w:t>
      </w:r>
      <w:r w:rsidR="008B2E1A">
        <w:rPr>
          <w:rFonts w:ascii="Arial" w:eastAsia="Times New Roman" w:hAnsi="Arial" w:cs="Arial"/>
          <w:noProof/>
          <w:sz w:val="28"/>
          <w:szCs w:val="28"/>
          <w:lang w:eastAsia="ru-RU"/>
        </w:rPr>
        <w:t>Трофимову Оксану Юрьевну, кв. 142</w:t>
      </w:r>
    </w:p>
    <w:p w14:paraId="044506AF" w14:textId="444337E6" w:rsidR="008773BA" w:rsidRDefault="008773BA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5)</w:t>
      </w:r>
      <w:r w:rsidRPr="008773BA">
        <w:t xml:space="preserve"> </w:t>
      </w:r>
      <w:r w:rsidR="008B2E1A" w:rsidRPr="008B2E1A">
        <w:rPr>
          <w:rFonts w:ascii="Arial" w:eastAsia="Times New Roman" w:hAnsi="Arial" w:cs="Arial"/>
          <w:noProof/>
          <w:sz w:val="28"/>
          <w:szCs w:val="28"/>
          <w:lang w:eastAsia="ru-RU"/>
        </w:rPr>
        <w:t>Вагин</w:t>
      </w:r>
      <w:r w:rsidR="008B2E1A"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="008B2E1A" w:rsidRPr="008B2E1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Владислав</w:t>
      </w:r>
      <w:r w:rsidR="008B2E1A"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="008B2E1A" w:rsidRPr="008B2E1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Виссарионович</w:t>
      </w:r>
      <w:r w:rsidR="008B2E1A">
        <w:rPr>
          <w:rFonts w:ascii="Arial" w:eastAsia="Times New Roman" w:hAnsi="Arial" w:cs="Arial"/>
          <w:noProof/>
          <w:sz w:val="28"/>
          <w:szCs w:val="28"/>
          <w:lang w:eastAsia="ru-RU"/>
        </w:rPr>
        <w:t>а, оф.1</w:t>
      </w:r>
    </w:p>
    <w:p w14:paraId="6C3987DE" w14:textId="0C930814" w:rsidR="00D46D9D" w:rsidRDefault="00101773" w:rsidP="008773B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46D9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6E2B513" w14:textId="4C670D24" w:rsidR="00C23B43" w:rsidRDefault="001D1A09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21</w:t>
      </w:r>
      <w:r w:rsidR="00DA613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Председателя Совета дома</w:t>
      </w:r>
    </w:p>
    <w:p w14:paraId="4BB73788" w14:textId="4A2B8E8C" w:rsidR="008B2E1A" w:rsidRDefault="00DA6130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Выбрать Председателем Совета дома из числа собственников </w:t>
      </w:r>
      <w:r w:rsidR="005F53DE">
        <w:rPr>
          <w:rFonts w:ascii="Arial" w:eastAsia="Times New Roman" w:hAnsi="Arial" w:cs="Arial"/>
          <w:noProof/>
          <w:sz w:val="28"/>
          <w:szCs w:val="28"/>
          <w:lang w:eastAsia="ru-RU"/>
        </w:rPr>
        <w:t>Сиротенко Елену Валерьевну</w:t>
      </w:r>
      <w:r w:rsidR="008B2E1A" w:rsidRPr="008B2E1A">
        <w:rPr>
          <w:rFonts w:ascii="Arial" w:eastAsia="Times New Roman" w:hAnsi="Arial" w:cs="Arial"/>
          <w:noProof/>
          <w:sz w:val="28"/>
          <w:szCs w:val="28"/>
          <w:lang w:eastAsia="ru-RU"/>
        </w:rPr>
        <w:t>, кв. 27</w:t>
      </w:r>
    </w:p>
    <w:p w14:paraId="065CD5EE" w14:textId="158FE0FE" w:rsidR="00C81295" w:rsidRDefault="00DA6130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495C6F4" w14:textId="7A68AA12" w:rsidR="00C23B43" w:rsidRDefault="001D1A09" w:rsidP="00C8129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22</w:t>
      </w:r>
      <w:r w:rsidR="00C8129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Полномочия Председателя Совета дома</w:t>
      </w:r>
    </w:p>
    <w:p w14:paraId="788E89F6" w14:textId="743AE542" w:rsidR="00C81295" w:rsidRDefault="00C81295" w:rsidP="00C8129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2CE6F631" w14:textId="365C19EF" w:rsidR="00C23B43" w:rsidRDefault="00C81295" w:rsidP="008B2E1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4B46622" w14:textId="189A3071" w:rsidR="00C75B8A" w:rsidRPr="00C75B8A" w:rsidRDefault="001D1A0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23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Использование ЕИАС ЖКХ МО при проведении собрания.</w:t>
      </w:r>
    </w:p>
    <w:p w14:paraId="07BEE871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Использовать ЕИАС ЖКХ</w:t>
      </w:r>
    </w:p>
    <w:p w14:paraId="465D69F3" w14:textId="41E7F278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"ЛЮБИМЫЙ ДОМ"</w:t>
      </w:r>
    </w:p>
    <w:p w14:paraId="5A1287DA" w14:textId="7C3E90B8" w:rsidR="00C75B8A" w:rsidRPr="00C75B8A" w:rsidRDefault="001D1A0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24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</w:p>
    <w:p w14:paraId="13F28938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</w:p>
    <w:p w14:paraId="64E1DF36" w14:textId="73D71B11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32DB714" w14:textId="1CC51F16" w:rsidR="00D13325" w:rsidRPr="00D13325" w:rsidRDefault="001D1A09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25</w:t>
      </w:r>
      <w:r w:rsidR="002E3DA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7BD5395A" w14:textId="5722B427" w:rsidR="00D13325" w:rsidRPr="00D13325" w:rsidRDefault="00D13325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ДОМ", ОГРН: 1145074015349</w:t>
      </w:r>
    </w:p>
    <w:p w14:paraId="7C1E555E" w14:textId="69663088" w:rsidR="00D13325" w:rsidRDefault="00D13325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30F6EBF" w14:textId="29A6FA51" w:rsidR="00C75B8A" w:rsidRPr="00C75B8A" w:rsidRDefault="001D1A0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26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сообщений. </w:t>
      </w:r>
    </w:p>
    <w:p w14:paraId="6218874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</w:t>
      </w:r>
    </w:p>
    <w:p w14:paraId="620A8C3A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9B27A51" w14:textId="628BD24C" w:rsidR="00C75B8A" w:rsidRPr="00C75B8A" w:rsidRDefault="001D1A0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27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решений. </w:t>
      </w:r>
    </w:p>
    <w:p w14:paraId="3EB6C1AD" w14:textId="31478EBF" w:rsidR="008A68C3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Принимать в дни голосования, кроме последнего, заполненные в письменном виде решения собственников в ящики для сбора обр</w:t>
      </w:r>
      <w:r w:rsidR="001D1A09">
        <w:rPr>
          <w:rFonts w:ascii="Arial" w:eastAsia="Times New Roman" w:hAnsi="Arial" w:cs="Arial"/>
          <w:noProof/>
          <w:sz w:val="28"/>
          <w:szCs w:val="28"/>
          <w:lang w:eastAsia="ru-RU"/>
        </w:rPr>
        <w:t>ащений установленные в подъезде</w:t>
      </w: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; в ООО "УК "Любимый дом" офис (с 8:00 до 17:00 по рабочим дням) и в диспетчерскую круглосуточно; голосование с использованием системы ЕИАС ЖКХ МО.</w:t>
      </w:r>
    </w:p>
    <w:p w14:paraId="7DE1F40F" w14:textId="44D4EA13" w:rsidR="00C75B8A" w:rsidRPr="00D46D9D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5C0DA66E" w14:textId="7F3B005E" w:rsidR="00C75B8A" w:rsidRPr="00C0033E" w:rsidRDefault="00101773" w:rsidP="00C75B8A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</w:t>
      </w:r>
      <w:r w:rsidR="001D0EE1">
        <w:rPr>
          <w:rFonts w:ascii="Arial" w:eastAsia="Times New Roman" w:hAnsi="Arial" w:cs="Arial"/>
          <w:noProof/>
          <w:sz w:val="28"/>
          <w:szCs w:val="28"/>
          <w:lang w:eastAsia="ru-RU"/>
        </w:rPr>
        <w:t>оения 02.12.2014) ИНН 503614565</w:t>
      </w:r>
    </w:p>
    <w:sectPr w:rsidR="00C75B8A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52B8E"/>
    <w:rsid w:val="00084FD2"/>
    <w:rsid w:val="00090E20"/>
    <w:rsid w:val="000B1D4C"/>
    <w:rsid w:val="00101773"/>
    <w:rsid w:val="00104E2A"/>
    <w:rsid w:val="0012063A"/>
    <w:rsid w:val="00152438"/>
    <w:rsid w:val="0019597B"/>
    <w:rsid w:val="001B4E45"/>
    <w:rsid w:val="001D0EE1"/>
    <w:rsid w:val="001D1A09"/>
    <w:rsid w:val="00207F11"/>
    <w:rsid w:val="00215C4E"/>
    <w:rsid w:val="00216887"/>
    <w:rsid w:val="002203A4"/>
    <w:rsid w:val="00247AAC"/>
    <w:rsid w:val="002578F8"/>
    <w:rsid w:val="00266BEE"/>
    <w:rsid w:val="002764F6"/>
    <w:rsid w:val="00277829"/>
    <w:rsid w:val="002D5E18"/>
    <w:rsid w:val="002E3DA9"/>
    <w:rsid w:val="002E5548"/>
    <w:rsid w:val="0034763E"/>
    <w:rsid w:val="003722C9"/>
    <w:rsid w:val="003E26BA"/>
    <w:rsid w:val="00400BD6"/>
    <w:rsid w:val="004439A5"/>
    <w:rsid w:val="004A74B4"/>
    <w:rsid w:val="00571550"/>
    <w:rsid w:val="005825F7"/>
    <w:rsid w:val="005A2783"/>
    <w:rsid w:val="005A304C"/>
    <w:rsid w:val="005D4BA5"/>
    <w:rsid w:val="005F1A88"/>
    <w:rsid w:val="005F53DE"/>
    <w:rsid w:val="00603851"/>
    <w:rsid w:val="0060793B"/>
    <w:rsid w:val="006E4F9D"/>
    <w:rsid w:val="0070138E"/>
    <w:rsid w:val="007060E0"/>
    <w:rsid w:val="007167EA"/>
    <w:rsid w:val="0072320D"/>
    <w:rsid w:val="00757E6B"/>
    <w:rsid w:val="007760D1"/>
    <w:rsid w:val="00786781"/>
    <w:rsid w:val="00791E34"/>
    <w:rsid w:val="007A72DC"/>
    <w:rsid w:val="007F5E06"/>
    <w:rsid w:val="008018D2"/>
    <w:rsid w:val="0082053B"/>
    <w:rsid w:val="00853211"/>
    <w:rsid w:val="008773BA"/>
    <w:rsid w:val="008A68C3"/>
    <w:rsid w:val="008B2E1A"/>
    <w:rsid w:val="008D117C"/>
    <w:rsid w:val="00906F96"/>
    <w:rsid w:val="0091210B"/>
    <w:rsid w:val="00971B6E"/>
    <w:rsid w:val="00A04734"/>
    <w:rsid w:val="00A149D1"/>
    <w:rsid w:val="00A155E6"/>
    <w:rsid w:val="00A5099D"/>
    <w:rsid w:val="00A70912"/>
    <w:rsid w:val="00A84B0B"/>
    <w:rsid w:val="00AB37EC"/>
    <w:rsid w:val="00AF10EA"/>
    <w:rsid w:val="00AF5DAE"/>
    <w:rsid w:val="00B814CD"/>
    <w:rsid w:val="00BA0759"/>
    <w:rsid w:val="00BC78FC"/>
    <w:rsid w:val="00BF62A0"/>
    <w:rsid w:val="00C0033E"/>
    <w:rsid w:val="00C006C4"/>
    <w:rsid w:val="00C1138E"/>
    <w:rsid w:val="00C23B43"/>
    <w:rsid w:val="00C33E38"/>
    <w:rsid w:val="00C364B8"/>
    <w:rsid w:val="00C42B30"/>
    <w:rsid w:val="00C7005F"/>
    <w:rsid w:val="00C75B8A"/>
    <w:rsid w:val="00C81295"/>
    <w:rsid w:val="00C85BE9"/>
    <w:rsid w:val="00C92765"/>
    <w:rsid w:val="00CB518B"/>
    <w:rsid w:val="00CE43EE"/>
    <w:rsid w:val="00CE4805"/>
    <w:rsid w:val="00CE6272"/>
    <w:rsid w:val="00CF1657"/>
    <w:rsid w:val="00CF6FB0"/>
    <w:rsid w:val="00D13325"/>
    <w:rsid w:val="00D22491"/>
    <w:rsid w:val="00D228D4"/>
    <w:rsid w:val="00D346D4"/>
    <w:rsid w:val="00D362DE"/>
    <w:rsid w:val="00D46D9D"/>
    <w:rsid w:val="00D71CF2"/>
    <w:rsid w:val="00DA6130"/>
    <w:rsid w:val="00DD2596"/>
    <w:rsid w:val="00DF0BC0"/>
    <w:rsid w:val="00DF7025"/>
    <w:rsid w:val="00E431D3"/>
    <w:rsid w:val="00E71B8A"/>
    <w:rsid w:val="00E8296E"/>
    <w:rsid w:val="00E870A7"/>
    <w:rsid w:val="00EB06D7"/>
    <w:rsid w:val="00EB4E82"/>
    <w:rsid w:val="00ED23D7"/>
    <w:rsid w:val="00F95A3F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2023-11-14T05:32:00Z</cp:lastPrinted>
  <dcterms:created xsi:type="dcterms:W3CDTF">2023-11-14T07:43:00Z</dcterms:created>
  <dcterms:modified xsi:type="dcterms:W3CDTF">2023-11-14T07:43:00Z</dcterms:modified>
</cp:coreProperties>
</file>